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Strattec Security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863111100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863111100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207,334.00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216,245.00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216,245.00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Strattec Security Corp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3333 WEST GOOD HOPE ROAD,, MILWAUKEE,, WI, 53209</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jc w:val="left"/>
              <w:rPr/>
            </w:pPr>
            <w:r>
              <w:rPr/>
              <w:t xml:space="preserve">CUSIP No.: </w:t>
            </w:r>
          </w:p>
          <w:p>
            <w:pPr>
              <w:pStyle w:val="TableContents"/>
              <w:bidi w:val="0"/>
              <w:spacing w:before="0" w:after="0"/>
              <w:jc w:val="left"/>
              <w:rPr/>
            </w:pPr>
            <w:r>
              <w:rPr/>
              <w:t>863111100</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216,245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207,334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216,245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02/17/2026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804</Words>
  <Characters>4368</Characters>
  <CharactersWithSpaces>5160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